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A1781D" w14:textId="77777777" w:rsidR="007B2326" w:rsidRPr="007B2326" w:rsidRDefault="004A157D" w:rsidP="007B2326">
      <w:pPr>
        <w:spacing w:after="160" w:line="288" w:lineRule="auto"/>
        <w:jc w:val="center"/>
        <w:rPr>
          <w:rFonts w:ascii="Times New Roman" w:eastAsia="Times New Roman" w:hAnsi="Times New Roman" w:cs="Times New Roman"/>
          <w:b/>
          <w:iCs/>
          <w:sz w:val="32"/>
          <w:szCs w:val="36"/>
        </w:rPr>
      </w:pPr>
      <w:r w:rsidRPr="007B2326">
        <w:rPr>
          <w:rFonts w:ascii="Times New Roman" w:eastAsia="Times New Roman" w:hAnsi="Times New Roman" w:cs="Times New Roman"/>
          <w:b/>
          <w:iCs/>
          <w:sz w:val="32"/>
          <w:szCs w:val="36"/>
        </w:rPr>
        <w:t>Những Lời Khai Thị Trí Huệ Trong Kinh Kim Cang</w:t>
      </w:r>
    </w:p>
    <w:p w14:paraId="60ACA984" w14:textId="06436C61" w:rsidR="004A157D" w:rsidRPr="007B2326" w:rsidRDefault="004A157D" w:rsidP="007B2326">
      <w:pPr>
        <w:spacing w:after="0" w:line="288" w:lineRule="auto"/>
        <w:rPr>
          <w:rFonts w:ascii="Times New Roman" w:eastAsia="Times New Roman" w:hAnsi="Times New Roman" w:cs="Times New Roman"/>
          <w:iCs/>
          <w:sz w:val="28"/>
          <w:szCs w:val="28"/>
        </w:rPr>
      </w:pPr>
      <w:r w:rsidRPr="007B2326">
        <w:rPr>
          <w:rFonts w:ascii="Times New Roman" w:eastAsia="Times New Roman" w:hAnsi="Times New Roman" w:cs="Times New Roman"/>
          <w:b/>
          <w:iCs/>
          <w:sz w:val="28"/>
          <w:szCs w:val="28"/>
        </w:rPr>
        <w:t>Chủ Đề 623:</w:t>
      </w:r>
      <w:r w:rsidRPr="007B2326">
        <w:rPr>
          <w:rFonts w:ascii="Times New Roman" w:eastAsia="Times New Roman" w:hAnsi="Times New Roman" w:cs="Times New Roman"/>
          <w:iCs/>
          <w:sz w:val="28"/>
          <w:szCs w:val="28"/>
        </w:rPr>
        <w:t xml:space="preserve"> </w:t>
      </w:r>
      <w:r w:rsidRPr="007B2326">
        <w:rPr>
          <w:rFonts w:ascii="Times New Roman" w:eastAsia="Times New Roman" w:hAnsi="Times New Roman" w:cs="Times New Roman"/>
          <w:b/>
          <w:bCs/>
          <w:sz w:val="28"/>
          <w:szCs w:val="28"/>
        </w:rPr>
        <w:t>Chỉ Nên Sinh Khởi Cái Tâm Hoàn Toàn Không Vướng Mắc Vào Bất Cứ Trần Cảnh Đối Đãi Nào, Đó Chính Là Bồ-Đề Tâm</w:t>
      </w:r>
    </w:p>
    <w:p w14:paraId="0AF51FBD" w14:textId="41AEA6FA" w:rsidR="004509F7" w:rsidRDefault="004509F7" w:rsidP="004509F7">
      <w:pPr>
        <w:spacing w:after="0" w:line="288" w:lineRule="auto"/>
        <w:rPr>
          <w:rFonts w:ascii="Times New Roman" w:eastAsia="Times New Roman" w:hAnsi="Times New Roman" w:cs="Times New Roman"/>
          <w:b/>
          <w:bCs/>
          <w:sz w:val="28"/>
          <w:szCs w:val="28"/>
        </w:rPr>
      </w:pPr>
      <w:r w:rsidRPr="004509F7">
        <w:rPr>
          <w:rFonts w:ascii="Times New Roman" w:eastAsia="Times New Roman" w:hAnsi="Times New Roman" w:cs="Times New Roman"/>
          <w:b/>
          <w:bCs/>
          <w:sz w:val="28"/>
          <w:szCs w:val="28"/>
        </w:rPr>
        <w:t>Chủ giảng:</w:t>
      </w:r>
      <w:r w:rsidRPr="004509F7">
        <w:rPr>
          <w:rFonts w:ascii="Times New Roman" w:eastAsia="Times New Roman" w:hAnsi="Times New Roman" w:cs="Times New Roman"/>
          <w:bCs/>
          <w:sz w:val="28"/>
          <w:szCs w:val="28"/>
        </w:rPr>
        <w:t xml:space="preserve"> Pháp sư Tịnh Không</w:t>
      </w:r>
    </w:p>
    <w:p w14:paraId="5AF0298F" w14:textId="157A2BF5" w:rsidR="004A157D" w:rsidRPr="007B2326" w:rsidRDefault="004A157D" w:rsidP="007B2326">
      <w:pPr>
        <w:spacing w:after="0" w:line="288" w:lineRule="auto"/>
        <w:rPr>
          <w:rFonts w:ascii="Times New Roman" w:eastAsia="Times New Roman" w:hAnsi="Times New Roman" w:cs="Times New Roman"/>
          <w:sz w:val="28"/>
          <w:szCs w:val="28"/>
        </w:rPr>
      </w:pPr>
      <w:r w:rsidRPr="007B2326">
        <w:rPr>
          <w:rFonts w:ascii="Times New Roman" w:eastAsia="Times New Roman" w:hAnsi="Times New Roman" w:cs="Times New Roman"/>
          <w:b/>
          <w:bCs/>
          <w:sz w:val="28"/>
          <w:szCs w:val="28"/>
        </w:rPr>
        <w:t>Thời gian:</w:t>
      </w:r>
      <w:r w:rsidRPr="007B2326">
        <w:rPr>
          <w:rFonts w:ascii="Times New Roman" w:eastAsia="Times New Roman" w:hAnsi="Times New Roman" w:cs="Times New Roman"/>
          <w:sz w:val="28"/>
          <w:szCs w:val="28"/>
        </w:rPr>
        <w:t xml:space="preserve"> Tháng 05 năm 1995</w:t>
      </w:r>
    </w:p>
    <w:p w14:paraId="4A772F69" w14:textId="77777777" w:rsidR="004A157D" w:rsidRPr="007B2326" w:rsidRDefault="004A157D" w:rsidP="007B2326">
      <w:pPr>
        <w:spacing w:after="0" w:line="288" w:lineRule="auto"/>
        <w:rPr>
          <w:rFonts w:ascii="Times New Roman" w:eastAsia="Times New Roman" w:hAnsi="Times New Roman" w:cs="Times New Roman"/>
          <w:sz w:val="28"/>
          <w:szCs w:val="28"/>
        </w:rPr>
      </w:pPr>
      <w:r w:rsidRPr="007B2326">
        <w:rPr>
          <w:rFonts w:ascii="Times New Roman" w:eastAsia="Times New Roman" w:hAnsi="Times New Roman" w:cs="Times New Roman"/>
          <w:b/>
          <w:bCs/>
          <w:sz w:val="28"/>
          <w:szCs w:val="28"/>
        </w:rPr>
        <w:t>Địa điểm:</w:t>
      </w:r>
      <w:r w:rsidRPr="007B2326">
        <w:rPr>
          <w:rFonts w:ascii="Times New Roman" w:eastAsia="Times New Roman" w:hAnsi="Times New Roman" w:cs="Times New Roman"/>
          <w:sz w:val="28"/>
          <w:szCs w:val="28"/>
        </w:rPr>
        <w:t xml:space="preserve"> Cư Sĩ Lâm Phật Giáo Singapore</w:t>
      </w:r>
    </w:p>
    <w:p w14:paraId="5962AE87" w14:textId="77777777" w:rsidR="004A157D" w:rsidRPr="007B2326" w:rsidRDefault="004A157D" w:rsidP="007B2326">
      <w:pPr>
        <w:spacing w:after="0" w:line="288" w:lineRule="auto"/>
        <w:rPr>
          <w:rFonts w:ascii="Times New Roman" w:eastAsia="Times New Roman" w:hAnsi="Times New Roman" w:cs="Times New Roman"/>
          <w:sz w:val="28"/>
          <w:szCs w:val="28"/>
        </w:rPr>
      </w:pPr>
      <w:r w:rsidRPr="007B2326">
        <w:rPr>
          <w:rFonts w:ascii="Times New Roman" w:eastAsia="Times New Roman" w:hAnsi="Times New Roman" w:cs="Times New Roman"/>
          <w:b/>
          <w:bCs/>
          <w:sz w:val="28"/>
          <w:szCs w:val="28"/>
        </w:rPr>
        <w:t>Trích lục từ:</w:t>
      </w:r>
      <w:r w:rsidRPr="007B2326">
        <w:rPr>
          <w:rFonts w:ascii="Times New Roman" w:eastAsia="Times New Roman" w:hAnsi="Times New Roman" w:cs="Times New Roman"/>
          <w:sz w:val="28"/>
          <w:szCs w:val="28"/>
        </w:rPr>
        <w:t xml:space="preserve"> Báo cáo nghiên cứu Kim Cang Bát Nhã (Tập 053)</w:t>
      </w:r>
    </w:p>
    <w:p w14:paraId="39CE53A6" w14:textId="77777777" w:rsidR="004A157D" w:rsidRPr="007B2326" w:rsidRDefault="004A157D" w:rsidP="007B2326">
      <w:pPr>
        <w:spacing w:after="0" w:line="288" w:lineRule="auto"/>
        <w:rPr>
          <w:rFonts w:ascii="Times New Roman" w:eastAsia="Times New Roman" w:hAnsi="Times New Roman" w:cs="Times New Roman"/>
          <w:sz w:val="28"/>
          <w:szCs w:val="28"/>
        </w:rPr>
      </w:pPr>
      <w:r w:rsidRPr="007B2326">
        <w:rPr>
          <w:rFonts w:ascii="Times New Roman" w:eastAsia="Times New Roman" w:hAnsi="Times New Roman" w:cs="Times New Roman"/>
          <w:b/>
          <w:sz w:val="28"/>
          <w:szCs w:val="28"/>
        </w:rPr>
        <w:t>Chuyển ngữ:</w:t>
      </w:r>
      <w:r w:rsidRPr="007B2326">
        <w:rPr>
          <w:rFonts w:ascii="Times New Roman" w:eastAsia="Times New Roman" w:hAnsi="Times New Roman" w:cs="Times New Roman"/>
          <w:sz w:val="28"/>
          <w:szCs w:val="28"/>
        </w:rPr>
        <w:t xml:space="preserve"> Tịch Minh</w:t>
      </w:r>
    </w:p>
    <w:p w14:paraId="1B688234" w14:textId="0938B1FD" w:rsidR="007B2326" w:rsidRPr="007B2326" w:rsidRDefault="007B2326" w:rsidP="00BE009C">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711206E" w14:textId="46299A2C" w:rsidR="007B2326" w:rsidRPr="007B2326" w:rsidRDefault="007B2326" w:rsidP="007B2326">
      <w:pPr>
        <w:spacing w:after="160" w:line="288" w:lineRule="auto"/>
        <w:ind w:firstLine="540"/>
        <w:jc w:val="both"/>
        <w:rPr>
          <w:rFonts w:ascii="Times New Roman" w:eastAsia="Times New Roman" w:hAnsi="Times New Roman" w:cs="Times New Roman"/>
          <w:b/>
          <w:sz w:val="28"/>
          <w:szCs w:val="28"/>
        </w:rPr>
      </w:pPr>
      <w:r w:rsidRPr="007B2326">
        <w:rPr>
          <w:rFonts w:ascii="Times New Roman" w:eastAsia="DFKai-SB" w:hAnsi="Times New Roman" w:cs="Times New Roman"/>
          <w:b/>
          <w:sz w:val="28"/>
          <w:szCs w:val="28"/>
        </w:rPr>
        <w:t>【</w:t>
      </w:r>
      <w:r w:rsidR="00B53972" w:rsidRPr="007B2326">
        <w:rPr>
          <w:rFonts w:ascii="Times New Roman" w:eastAsia="Times New Roman" w:hAnsi="Times New Roman" w:cs="Times New Roman"/>
          <w:b/>
          <w:sz w:val="28"/>
          <w:szCs w:val="28"/>
        </w:rPr>
        <w:t>Chỉ nên sinh khởi cái tâm hoàn toàn không vướng mắc vào bất cứ trần cảnh đối đãi nào, đó chính là Bồ-đề tâm.</w:t>
      </w:r>
      <w:r w:rsidRPr="007B2326">
        <w:rPr>
          <w:rFonts w:ascii="Times New Roman" w:eastAsia="PMingLiU" w:hAnsi="Times New Roman" w:cs="Times New Roman" w:hint="eastAsia"/>
          <w:b/>
          <w:sz w:val="28"/>
          <w:szCs w:val="28"/>
        </w:rPr>
        <w:t>】</w:t>
      </w:r>
    </w:p>
    <w:p w14:paraId="0C5EB3AC" w14:textId="4489D730" w:rsidR="007B2326" w:rsidRPr="007B2326" w:rsidRDefault="00B53972" w:rsidP="007B2326">
      <w:pPr>
        <w:spacing w:after="160" w:line="288" w:lineRule="auto"/>
        <w:ind w:firstLine="540"/>
        <w:jc w:val="both"/>
        <w:rPr>
          <w:rFonts w:ascii="Times New Roman" w:eastAsia="Times New Roman" w:hAnsi="Times New Roman" w:cs="Times New Roman"/>
          <w:sz w:val="28"/>
          <w:szCs w:val="28"/>
        </w:rPr>
      </w:pPr>
      <w:r w:rsidRPr="007B2326">
        <w:rPr>
          <w:rFonts w:ascii="Times New Roman" w:eastAsia="Times New Roman" w:hAnsi="Times New Roman" w:cs="Times New Roman"/>
          <w:sz w:val="28"/>
          <w:szCs w:val="28"/>
        </w:rPr>
        <w:t>Bồ-đề tâm, Bồ-đề tâm có hình tướng như thế nào, ở đây đã nói rõ ra rồi. Đối với tất cả trần cảnh đều không có chỗ trụ (không vướng mắc), cái tâm này chính là Bồ-đề tâm. Quý vị phải nhớ kỹ, hoàn toàn không phải là rời xa mọi cảnh giới đối đãi; cảnh giới ở ngay trước mắt mà trong tâm vẫn xem như không có chuyện gì. Không những ở trong cảnh giới không khởi tham sân si, trong thuận cảnh không khởi tâm tham ái, trong nghịch cảnh không khởi tâm sân nhuế; quý vị ở trong cảnh giới vĩnh viễn giữ gìn tâm bình đẳng, tâm thanh tịnh, đó chính là Bồ-đề tâm. Khi cảnh giới thuận nghịch hiện tiền, thuận cảnh thì khởi lên tham ái, nghịch cảnh thì khởi lên sân hận, đó là tâm luân hồi, đó là cái tâm tạo tác lục đạo luân hồi, không phải là Bồ-đề tâm, đó là tâm ô nhiễm, điều này chúng ta phải nhìn cho rõ ràng, hiểu cho tường tận.</w:t>
      </w:r>
    </w:p>
    <w:p w14:paraId="59EE42B2" w14:textId="77777777" w:rsidR="007B2326" w:rsidRPr="007B2326" w:rsidRDefault="00B53972" w:rsidP="007B2326">
      <w:pPr>
        <w:spacing w:after="160" w:line="288" w:lineRule="auto"/>
        <w:ind w:firstLine="540"/>
        <w:jc w:val="both"/>
        <w:rPr>
          <w:rFonts w:ascii="Times New Roman" w:eastAsia="Times New Roman" w:hAnsi="Times New Roman" w:cs="Times New Roman"/>
          <w:sz w:val="28"/>
          <w:szCs w:val="28"/>
        </w:rPr>
      </w:pPr>
      <w:r w:rsidRPr="007B2326">
        <w:rPr>
          <w:rFonts w:ascii="Times New Roman" w:eastAsia="Times New Roman" w:hAnsi="Times New Roman" w:cs="Times New Roman"/>
          <w:sz w:val="28"/>
          <w:szCs w:val="28"/>
        </w:rPr>
        <w:t xml:space="preserve">Cái Bồ-đề tâm này quả thật rất khó! Chúng ta thường hay </w:t>
      </w:r>
      <w:r w:rsidR="00132812" w:rsidRPr="007B2326">
        <w:rPr>
          <w:rFonts w:ascii="Times New Roman" w:hAnsi="Times New Roman" w:cs="Times New Roman"/>
          <w:sz w:val="28"/>
          <w:szCs w:val="28"/>
        </w:rPr>
        <w:t>nói suông ngoài miệng</w:t>
      </w:r>
      <w:r w:rsidR="00132812" w:rsidRPr="007B2326">
        <w:rPr>
          <w:rFonts w:ascii="Times New Roman" w:eastAsia="Times New Roman" w:hAnsi="Times New Roman" w:cs="Times New Roman"/>
          <w:sz w:val="28"/>
          <w:szCs w:val="28"/>
        </w:rPr>
        <w:t xml:space="preserve"> rằng</w:t>
      </w:r>
      <w:r w:rsidRPr="007B2326">
        <w:rPr>
          <w:rFonts w:ascii="Times New Roman" w:eastAsia="Times New Roman" w:hAnsi="Times New Roman" w:cs="Times New Roman"/>
          <w:sz w:val="28"/>
          <w:szCs w:val="28"/>
        </w:rPr>
        <w:t xml:space="preserve"> </w:t>
      </w:r>
      <w:r w:rsidR="00E03317" w:rsidRPr="007B2326">
        <w:rPr>
          <w:rFonts w:ascii="Times New Roman" w:eastAsia="Times New Roman" w:hAnsi="Times New Roman" w:cs="Times New Roman"/>
          <w:sz w:val="28"/>
          <w:szCs w:val="28"/>
        </w:rPr>
        <w:t>“</w:t>
      </w:r>
      <w:r w:rsidRPr="007B2326">
        <w:rPr>
          <w:rFonts w:ascii="Times New Roman" w:eastAsia="Times New Roman" w:hAnsi="Times New Roman" w:cs="Times New Roman"/>
          <w:sz w:val="28"/>
          <w:szCs w:val="28"/>
        </w:rPr>
        <w:t>phát Bồ-đề tâm</w:t>
      </w:r>
      <w:r w:rsidR="00E03317" w:rsidRPr="007B2326">
        <w:rPr>
          <w:rFonts w:ascii="Times New Roman" w:eastAsia="Times New Roman" w:hAnsi="Times New Roman" w:cs="Times New Roman"/>
          <w:sz w:val="28"/>
          <w:szCs w:val="28"/>
        </w:rPr>
        <w:t>”</w:t>
      </w:r>
      <w:r w:rsidRPr="007B2326">
        <w:rPr>
          <w:rFonts w:ascii="Times New Roman" w:eastAsia="Times New Roman" w:hAnsi="Times New Roman" w:cs="Times New Roman"/>
          <w:sz w:val="28"/>
          <w:szCs w:val="28"/>
        </w:rPr>
        <w:t xml:space="preserve">, thực chất chỉ là </w:t>
      </w:r>
      <w:r w:rsidR="00132812" w:rsidRPr="007B2326">
        <w:rPr>
          <w:rFonts w:ascii="Times New Roman" w:hAnsi="Times New Roman" w:cs="Times New Roman"/>
          <w:bCs/>
          <w:sz w:val="28"/>
          <w:szCs w:val="28"/>
        </w:rPr>
        <w:t>phát ở trên chót lưỡi đầu môi</w:t>
      </w:r>
      <w:r w:rsidR="00132812" w:rsidRPr="007B2326">
        <w:rPr>
          <w:rFonts w:ascii="Times New Roman" w:hAnsi="Times New Roman" w:cs="Times New Roman"/>
          <w:sz w:val="28"/>
          <w:szCs w:val="28"/>
        </w:rPr>
        <w:t xml:space="preserve">, </w:t>
      </w:r>
      <w:r w:rsidR="00132812" w:rsidRPr="007B2326">
        <w:rPr>
          <w:rFonts w:ascii="Times New Roman" w:hAnsi="Times New Roman" w:cs="Times New Roman"/>
          <w:bCs/>
          <w:sz w:val="28"/>
          <w:szCs w:val="28"/>
        </w:rPr>
        <w:t>ngoài những lời nói suông ấy ra</w:t>
      </w:r>
      <w:r w:rsidR="00132812" w:rsidRPr="007B2326">
        <w:rPr>
          <w:rFonts w:ascii="Times New Roman" w:eastAsia="Times New Roman" w:hAnsi="Times New Roman" w:cs="Times New Roman"/>
          <w:sz w:val="28"/>
          <w:szCs w:val="28"/>
        </w:rPr>
        <w:t xml:space="preserve"> </w:t>
      </w:r>
      <w:r w:rsidRPr="007B2326">
        <w:rPr>
          <w:rFonts w:ascii="Times New Roman" w:eastAsia="Times New Roman" w:hAnsi="Times New Roman" w:cs="Times New Roman"/>
          <w:sz w:val="28"/>
          <w:szCs w:val="28"/>
        </w:rPr>
        <w:t xml:space="preserve">thì chẳng có gì khác, đó là giả chứ không phải thật. Ngẫu Ích Đại Sư trong sách </w:t>
      </w:r>
      <w:r w:rsidR="00E03317" w:rsidRPr="007B2326">
        <w:rPr>
          <w:rFonts w:ascii="Times New Roman" w:eastAsia="Times New Roman" w:hAnsi="Times New Roman" w:cs="Times New Roman"/>
          <w:sz w:val="28"/>
          <w:szCs w:val="28"/>
        </w:rPr>
        <w:t>“</w:t>
      </w:r>
      <w:r w:rsidRPr="007B2326">
        <w:rPr>
          <w:rFonts w:ascii="Times New Roman" w:eastAsia="Times New Roman" w:hAnsi="Times New Roman" w:cs="Times New Roman"/>
          <w:sz w:val="28"/>
          <w:szCs w:val="28"/>
        </w:rPr>
        <w:t>Di Đà Yếu Giải</w:t>
      </w:r>
      <w:r w:rsidR="00E03317" w:rsidRPr="007B2326">
        <w:rPr>
          <w:rFonts w:ascii="Times New Roman" w:eastAsia="Times New Roman" w:hAnsi="Times New Roman" w:cs="Times New Roman"/>
          <w:sz w:val="28"/>
          <w:szCs w:val="28"/>
        </w:rPr>
        <w:t>”</w:t>
      </w:r>
      <w:r w:rsidRPr="007B2326">
        <w:rPr>
          <w:rFonts w:ascii="Times New Roman" w:eastAsia="Times New Roman" w:hAnsi="Times New Roman" w:cs="Times New Roman"/>
          <w:sz w:val="28"/>
          <w:szCs w:val="28"/>
        </w:rPr>
        <w:t xml:space="preserve"> có giảng với chúng ta: </w:t>
      </w:r>
      <w:r w:rsidR="00E03317" w:rsidRPr="007B2326">
        <w:rPr>
          <w:rFonts w:ascii="Times New Roman" w:eastAsia="Times New Roman" w:hAnsi="Times New Roman" w:cs="Times New Roman"/>
          <w:i/>
          <w:iCs/>
          <w:sz w:val="28"/>
          <w:szCs w:val="28"/>
        </w:rPr>
        <w:t>“</w:t>
      </w:r>
      <w:r w:rsidR="00132812" w:rsidRPr="007B2326">
        <w:rPr>
          <w:rFonts w:ascii="Times New Roman" w:eastAsia="Times New Roman" w:hAnsi="Times New Roman" w:cs="Times New Roman"/>
          <w:i/>
          <w:iCs/>
          <w:sz w:val="28"/>
          <w:szCs w:val="28"/>
        </w:rPr>
        <w:t>Nhất tâm nhất ý</w:t>
      </w:r>
      <w:r w:rsidRPr="007B2326">
        <w:rPr>
          <w:rFonts w:ascii="Times New Roman" w:eastAsia="Times New Roman" w:hAnsi="Times New Roman" w:cs="Times New Roman"/>
          <w:i/>
          <w:iCs/>
          <w:sz w:val="28"/>
          <w:szCs w:val="28"/>
        </w:rPr>
        <w:t xml:space="preserve"> cầu sanh Tây Phương Tịnh Độ, cái tâm này chính là Đại Bồ-đề tâm</w:t>
      </w:r>
      <w:r w:rsidR="00E03317" w:rsidRPr="007B2326">
        <w:rPr>
          <w:rFonts w:ascii="Times New Roman" w:eastAsia="Times New Roman" w:hAnsi="Times New Roman" w:cs="Times New Roman"/>
          <w:i/>
          <w:iCs/>
          <w:sz w:val="28"/>
          <w:szCs w:val="28"/>
        </w:rPr>
        <w:t>”</w:t>
      </w:r>
      <w:r w:rsidRPr="007B2326">
        <w:rPr>
          <w:rFonts w:ascii="Times New Roman" w:eastAsia="Times New Roman" w:hAnsi="Times New Roman" w:cs="Times New Roman"/>
          <w:sz w:val="28"/>
          <w:szCs w:val="28"/>
        </w:rPr>
        <w:t xml:space="preserve">, đem so sánh tỉ mỉ với tiêu chuẩn của </w:t>
      </w:r>
      <w:r w:rsidR="00E03317" w:rsidRPr="007B2326">
        <w:rPr>
          <w:rFonts w:ascii="Times New Roman" w:eastAsia="Times New Roman" w:hAnsi="Times New Roman" w:cs="Times New Roman"/>
          <w:sz w:val="28"/>
          <w:szCs w:val="28"/>
        </w:rPr>
        <w:t>“</w:t>
      </w:r>
      <w:r w:rsidRPr="007B2326">
        <w:rPr>
          <w:rFonts w:ascii="Times New Roman" w:eastAsia="Times New Roman" w:hAnsi="Times New Roman" w:cs="Times New Roman"/>
          <w:sz w:val="28"/>
          <w:szCs w:val="28"/>
        </w:rPr>
        <w:t>Kinh Kim Cang</w:t>
      </w:r>
      <w:r w:rsidR="00E03317" w:rsidRPr="007B2326">
        <w:rPr>
          <w:rFonts w:ascii="Times New Roman" w:eastAsia="Times New Roman" w:hAnsi="Times New Roman" w:cs="Times New Roman"/>
          <w:sz w:val="28"/>
          <w:szCs w:val="28"/>
        </w:rPr>
        <w:t>”</w:t>
      </w:r>
      <w:r w:rsidRPr="007B2326">
        <w:rPr>
          <w:rFonts w:ascii="Times New Roman" w:eastAsia="Times New Roman" w:hAnsi="Times New Roman" w:cs="Times New Roman"/>
          <w:sz w:val="28"/>
          <w:szCs w:val="28"/>
        </w:rPr>
        <w:t xml:space="preserve"> xem có giống nhau không? Là giống nhau. Một người </w:t>
      </w:r>
      <w:r w:rsidR="001979C6" w:rsidRPr="007B2326">
        <w:rPr>
          <w:rFonts w:ascii="Times New Roman" w:eastAsia="Times New Roman" w:hAnsi="Times New Roman" w:cs="Times New Roman"/>
          <w:iCs/>
          <w:sz w:val="28"/>
          <w:szCs w:val="28"/>
        </w:rPr>
        <w:t>nhất tâm nhất ý</w:t>
      </w:r>
      <w:r w:rsidR="001979C6" w:rsidRPr="007B2326">
        <w:rPr>
          <w:rFonts w:ascii="Times New Roman" w:eastAsia="Times New Roman" w:hAnsi="Times New Roman" w:cs="Times New Roman"/>
          <w:i/>
          <w:iCs/>
          <w:sz w:val="28"/>
          <w:szCs w:val="28"/>
        </w:rPr>
        <w:t xml:space="preserve"> </w:t>
      </w:r>
      <w:r w:rsidRPr="007B2326">
        <w:rPr>
          <w:rFonts w:ascii="Times New Roman" w:eastAsia="Times New Roman" w:hAnsi="Times New Roman" w:cs="Times New Roman"/>
          <w:sz w:val="28"/>
          <w:szCs w:val="28"/>
        </w:rPr>
        <w:t xml:space="preserve">chỉ có một niệm cầu sanh Tịnh Độ, gặp Phật A Di Đà, ngoài một niệm này ra thảy đều buông xả hết, vậy có tương ưng với </w:t>
      </w:r>
      <w:r w:rsidR="001979C6" w:rsidRPr="007B2326">
        <w:rPr>
          <w:rFonts w:ascii="Times New Roman" w:hAnsi="Times New Roman" w:cs="Times New Roman"/>
          <w:sz w:val="28"/>
          <w:szCs w:val="28"/>
        </w:rPr>
        <w:t>tiêu chuẩn Vô Trụ này</w:t>
      </w:r>
      <w:r w:rsidRPr="007B2326">
        <w:rPr>
          <w:rFonts w:ascii="Times New Roman" w:eastAsia="Times New Roman" w:hAnsi="Times New Roman" w:cs="Times New Roman"/>
          <w:sz w:val="28"/>
          <w:szCs w:val="28"/>
        </w:rPr>
        <w:t xml:space="preserve"> không? Là tương ưng. Chúng ta niệm Phật vì sao không thể </w:t>
      </w:r>
      <w:r w:rsidR="00E03317" w:rsidRPr="007B2326">
        <w:rPr>
          <w:rFonts w:ascii="Times New Roman" w:eastAsia="Times New Roman" w:hAnsi="Times New Roman" w:cs="Times New Roman"/>
          <w:sz w:val="28"/>
          <w:szCs w:val="28"/>
        </w:rPr>
        <w:t>“</w:t>
      </w:r>
      <w:r w:rsidRPr="007B2326">
        <w:rPr>
          <w:rFonts w:ascii="Times New Roman" w:eastAsia="Times New Roman" w:hAnsi="Times New Roman" w:cs="Times New Roman"/>
          <w:sz w:val="28"/>
          <w:szCs w:val="28"/>
        </w:rPr>
        <w:t>một niệm tương ưng, một niệm Phật</w:t>
      </w:r>
      <w:r w:rsidR="00E03317" w:rsidRPr="007B2326">
        <w:rPr>
          <w:rFonts w:ascii="Times New Roman" w:eastAsia="Times New Roman" w:hAnsi="Times New Roman" w:cs="Times New Roman"/>
          <w:sz w:val="28"/>
          <w:szCs w:val="28"/>
        </w:rPr>
        <w:t>”</w:t>
      </w:r>
      <w:r w:rsidRPr="007B2326">
        <w:rPr>
          <w:rFonts w:ascii="Times New Roman" w:eastAsia="Times New Roman" w:hAnsi="Times New Roman" w:cs="Times New Roman"/>
          <w:sz w:val="28"/>
          <w:szCs w:val="28"/>
        </w:rPr>
        <w:t xml:space="preserve">? Chúng ta niệm niệm đều không tương ưng, nguyên nhân ở đâu? Là vì chúng ta trong mỗi niệm đều xen tạp vô lượng vô biên vọng tưởng tạp niệm, cho nên không tương </w:t>
      </w:r>
      <w:r w:rsidRPr="007B2326">
        <w:rPr>
          <w:rFonts w:ascii="Times New Roman" w:eastAsia="Times New Roman" w:hAnsi="Times New Roman" w:cs="Times New Roman"/>
          <w:sz w:val="28"/>
          <w:szCs w:val="28"/>
        </w:rPr>
        <w:lastRenderedPageBreak/>
        <w:t>ưng với Phật. Thế mà còn tự cho rằng mình niệm rất khá, dường như công phu rất đắc lực, nhưng đem đối chiếu với kinh điển một cái thì hỏng bét!</w:t>
      </w:r>
    </w:p>
    <w:p w14:paraId="18FD5196" w14:textId="77777777" w:rsidR="007B2326" w:rsidRPr="007B2326" w:rsidRDefault="00B53972" w:rsidP="007B2326">
      <w:pPr>
        <w:spacing w:after="160" w:line="288" w:lineRule="auto"/>
        <w:ind w:firstLine="540"/>
        <w:jc w:val="both"/>
        <w:rPr>
          <w:rFonts w:ascii="Times New Roman" w:eastAsia="Times New Roman" w:hAnsi="Times New Roman" w:cs="Times New Roman"/>
          <w:sz w:val="28"/>
          <w:szCs w:val="28"/>
        </w:rPr>
      </w:pPr>
      <w:r w:rsidRPr="007B2326">
        <w:rPr>
          <w:rFonts w:ascii="Times New Roman" w:eastAsia="Times New Roman" w:hAnsi="Times New Roman" w:cs="Times New Roman"/>
          <w:sz w:val="28"/>
          <w:szCs w:val="28"/>
        </w:rPr>
        <w:t xml:space="preserve">Pháp môn Niệm Phật gọi là </w:t>
      </w:r>
      <w:r w:rsidR="00E03317" w:rsidRPr="007B2326">
        <w:rPr>
          <w:rFonts w:ascii="Times New Roman" w:eastAsia="Times New Roman" w:hAnsi="Times New Roman" w:cs="Times New Roman"/>
          <w:sz w:val="28"/>
          <w:szCs w:val="28"/>
        </w:rPr>
        <w:t>“</w:t>
      </w:r>
      <w:r w:rsidR="00500B7F" w:rsidRPr="007B2326">
        <w:rPr>
          <w:rFonts w:ascii="Times New Roman" w:eastAsia="Times New Roman" w:hAnsi="Times New Roman" w:cs="Times New Roman"/>
          <w:sz w:val="28"/>
          <w:szCs w:val="28"/>
        </w:rPr>
        <w:t>Dị</w:t>
      </w:r>
      <w:r w:rsidRPr="007B2326">
        <w:rPr>
          <w:rFonts w:ascii="Times New Roman" w:eastAsia="Times New Roman" w:hAnsi="Times New Roman" w:cs="Times New Roman"/>
          <w:sz w:val="28"/>
          <w:szCs w:val="28"/>
        </w:rPr>
        <w:t xml:space="preserve"> hành đạo</w:t>
      </w:r>
      <w:r w:rsidR="00E03317" w:rsidRPr="007B2326">
        <w:rPr>
          <w:rFonts w:ascii="Times New Roman" w:eastAsia="Times New Roman" w:hAnsi="Times New Roman" w:cs="Times New Roman"/>
          <w:sz w:val="28"/>
          <w:szCs w:val="28"/>
        </w:rPr>
        <w:t>”</w:t>
      </w:r>
      <w:r w:rsidRPr="007B2326">
        <w:rPr>
          <w:rFonts w:ascii="Times New Roman" w:eastAsia="Times New Roman" w:hAnsi="Times New Roman" w:cs="Times New Roman"/>
          <w:sz w:val="28"/>
          <w:szCs w:val="28"/>
        </w:rPr>
        <w:t xml:space="preserve"> (đạo dễ hành), nhưng cũng không phải dễ dàng như quý vị tưởng tượng! Đem so sánh trong tất cả các pháp môn thì nó là dễ nhất, nhưng quý vị chớ nên xem nó quá dễ; </w:t>
      </w:r>
      <w:r w:rsidR="00500B7F" w:rsidRPr="007B2326">
        <w:rPr>
          <w:rFonts w:ascii="Times New Roman" w:hAnsi="Times New Roman" w:cs="Times New Roman"/>
          <w:sz w:val="28"/>
          <w:szCs w:val="28"/>
        </w:rPr>
        <w:t>nếu cho là quá dễ</w:t>
      </w:r>
      <w:r w:rsidRPr="007B2326">
        <w:rPr>
          <w:rFonts w:ascii="Times New Roman" w:eastAsia="Times New Roman" w:hAnsi="Times New Roman" w:cs="Times New Roman"/>
          <w:sz w:val="28"/>
          <w:szCs w:val="28"/>
        </w:rPr>
        <w:t xml:space="preserve"> thì đời này không đi được đâu. So với các pháp môn khác, nó quả thực là dễ nhất. Nói một cách chân thật, cũng phải buông xả hết thảy thân tâm thế giới, thì cái niệm đó của quý vị mới tương ưng. Vẫn còn thế duyên buông không xuống, vẫn còn đặt để ở trong tâm, thì niệm Phật như vậy không có tác dụng gì. Nhất định phải buông xả, nhất định phải </w:t>
      </w:r>
      <w:r w:rsidR="00E03317" w:rsidRPr="007B2326">
        <w:rPr>
          <w:rFonts w:ascii="Times New Roman" w:hAnsi="Times New Roman" w:cs="Times New Roman"/>
          <w:bCs/>
          <w:sz w:val="28"/>
          <w:szCs w:val="28"/>
        </w:rPr>
        <w:t>“</w:t>
      </w:r>
      <w:r w:rsidR="00500B7F" w:rsidRPr="007B2326">
        <w:rPr>
          <w:rFonts w:ascii="Times New Roman" w:hAnsi="Times New Roman" w:cs="Times New Roman"/>
          <w:bCs/>
          <w:sz w:val="28"/>
          <w:szCs w:val="28"/>
        </w:rPr>
        <w:t>hoàn toàn không vướng mắc</w:t>
      </w:r>
      <w:r w:rsidR="00E03317" w:rsidRPr="007B2326">
        <w:rPr>
          <w:rFonts w:ascii="Times New Roman" w:hAnsi="Times New Roman" w:cs="Times New Roman"/>
          <w:bCs/>
          <w:sz w:val="28"/>
          <w:szCs w:val="28"/>
        </w:rPr>
        <w:t>”</w:t>
      </w:r>
      <w:r w:rsidR="00500B7F" w:rsidRPr="007B2326">
        <w:rPr>
          <w:rFonts w:ascii="Times New Roman" w:hAnsi="Times New Roman" w:cs="Times New Roman"/>
          <w:bCs/>
          <w:sz w:val="28"/>
          <w:szCs w:val="28"/>
        </w:rPr>
        <w:t xml:space="preserve"> (nhất vô sở trụ)</w:t>
      </w:r>
      <w:r w:rsidRPr="007B2326">
        <w:rPr>
          <w:rFonts w:ascii="Times New Roman" w:eastAsia="Times New Roman" w:hAnsi="Times New Roman" w:cs="Times New Roman"/>
          <w:sz w:val="28"/>
          <w:szCs w:val="28"/>
        </w:rPr>
        <w:t>, thì chúng ta vãng sanh mới thực sự nắm chắc.</w:t>
      </w:r>
    </w:p>
    <w:p w14:paraId="45B746F8" w14:textId="77777777" w:rsidR="007B2326" w:rsidRPr="007B2326" w:rsidRDefault="00B53972" w:rsidP="007B2326">
      <w:pPr>
        <w:spacing w:after="160" w:line="288" w:lineRule="auto"/>
        <w:ind w:firstLine="540"/>
        <w:jc w:val="both"/>
        <w:rPr>
          <w:rFonts w:ascii="Times New Roman" w:eastAsia="Times New Roman" w:hAnsi="Times New Roman" w:cs="Times New Roman"/>
          <w:sz w:val="28"/>
          <w:szCs w:val="28"/>
        </w:rPr>
      </w:pPr>
      <w:r w:rsidRPr="007B2326">
        <w:rPr>
          <w:rFonts w:ascii="Times New Roman" w:eastAsia="Times New Roman" w:hAnsi="Times New Roman" w:cs="Times New Roman"/>
          <w:sz w:val="28"/>
          <w:szCs w:val="28"/>
        </w:rPr>
        <w:t xml:space="preserve">Việc này nói khó thì không khó, nói không khó lại rất khó. Vì sao nói khó, không khó? </w:t>
      </w:r>
      <w:r w:rsidR="00500B7F" w:rsidRPr="007B2326">
        <w:rPr>
          <w:rFonts w:ascii="Times New Roman" w:eastAsia="Times New Roman" w:hAnsi="Times New Roman" w:cs="Times New Roman"/>
          <w:sz w:val="28"/>
          <w:szCs w:val="28"/>
        </w:rPr>
        <w:t>Việc t</w:t>
      </w:r>
      <w:r w:rsidRPr="007B2326">
        <w:rPr>
          <w:rFonts w:ascii="Times New Roman" w:eastAsia="Times New Roman" w:hAnsi="Times New Roman" w:cs="Times New Roman"/>
          <w:sz w:val="28"/>
          <w:szCs w:val="28"/>
        </w:rPr>
        <w:t xml:space="preserve">hế gian chỉ có một việc là thực sự khó, Phật cũng nói là khó: </w:t>
      </w:r>
      <w:r w:rsidR="00E03317" w:rsidRPr="007B2326">
        <w:rPr>
          <w:rFonts w:ascii="Times New Roman" w:eastAsia="Times New Roman" w:hAnsi="Times New Roman" w:cs="Times New Roman"/>
          <w:sz w:val="28"/>
          <w:szCs w:val="28"/>
        </w:rPr>
        <w:t>“</w:t>
      </w:r>
      <w:r w:rsidRPr="007B2326">
        <w:rPr>
          <w:rFonts w:ascii="Times New Roman" w:eastAsia="Times New Roman" w:hAnsi="Times New Roman" w:cs="Times New Roman"/>
          <w:sz w:val="28"/>
          <w:szCs w:val="28"/>
        </w:rPr>
        <w:t>Cầu người là khó!</w:t>
      </w:r>
      <w:r w:rsidR="00E03317" w:rsidRPr="007B2326">
        <w:rPr>
          <w:rFonts w:ascii="Times New Roman" w:eastAsia="Times New Roman" w:hAnsi="Times New Roman" w:cs="Times New Roman"/>
          <w:sz w:val="28"/>
          <w:szCs w:val="28"/>
        </w:rPr>
        <w:t>”</w:t>
      </w:r>
      <w:r w:rsidRPr="007B2326">
        <w:rPr>
          <w:rFonts w:ascii="Times New Roman" w:eastAsia="Times New Roman" w:hAnsi="Times New Roman" w:cs="Times New Roman"/>
          <w:sz w:val="28"/>
          <w:szCs w:val="28"/>
        </w:rPr>
        <w:t xml:space="preserve"> Đó là khó thật, không phải khó giả. Còn việc này thì không cầu người, mà cầu chính mình! Chính mình chịu làm thì không khó, chính mình không chịu làm thì mới khó, đây không phải là việc đi cầu xin người khác. Chúng ta thuở ban đầu tiếp xúc với Phật pháp, biết được Phật pháp tốt đẹp như vậy, chỉ tiếc là không có người tuyên dương, thực sự rất đáng tiếc! Có biết bao người học Phật, khi được hỏi: </w:t>
      </w:r>
      <w:r w:rsidR="00E03317" w:rsidRPr="007B2326">
        <w:rPr>
          <w:rFonts w:ascii="Times New Roman" w:eastAsia="Times New Roman" w:hAnsi="Times New Roman" w:cs="Times New Roman"/>
          <w:sz w:val="28"/>
          <w:szCs w:val="28"/>
        </w:rPr>
        <w:t>“</w:t>
      </w:r>
      <w:r w:rsidRPr="007B2326">
        <w:rPr>
          <w:rFonts w:ascii="Times New Roman" w:eastAsia="Times New Roman" w:hAnsi="Times New Roman" w:cs="Times New Roman"/>
          <w:sz w:val="28"/>
          <w:szCs w:val="28"/>
        </w:rPr>
        <w:t>Phật là gì?</w:t>
      </w:r>
      <w:r w:rsidR="00E03317" w:rsidRPr="007B2326">
        <w:rPr>
          <w:rFonts w:ascii="Times New Roman" w:eastAsia="Times New Roman" w:hAnsi="Times New Roman" w:cs="Times New Roman"/>
          <w:sz w:val="28"/>
          <w:szCs w:val="28"/>
        </w:rPr>
        <w:t>”</w:t>
      </w:r>
      <w:r w:rsidRPr="007B2326">
        <w:rPr>
          <w:rFonts w:ascii="Times New Roman" w:eastAsia="Times New Roman" w:hAnsi="Times New Roman" w:cs="Times New Roman"/>
          <w:sz w:val="28"/>
          <w:szCs w:val="28"/>
        </w:rPr>
        <w:t xml:space="preserve"> Lại không biết. Quý vị thử nói xem có đáng tiếc không! Vì sao lại ra nông nỗi này? Người hoằng dương quá ít ỏi, thế nên chúng ta mới tự mình phát tâm đứng ra làm.</w:t>
      </w:r>
    </w:p>
    <w:p w14:paraId="2D02FF46" w14:textId="77777777" w:rsidR="007B2326" w:rsidRPr="007B2326" w:rsidRDefault="00B53972" w:rsidP="007B2326">
      <w:pPr>
        <w:spacing w:after="160" w:line="288" w:lineRule="auto"/>
        <w:ind w:firstLine="540"/>
        <w:jc w:val="both"/>
        <w:rPr>
          <w:rFonts w:ascii="Times New Roman" w:eastAsia="Times New Roman" w:hAnsi="Times New Roman" w:cs="Times New Roman"/>
          <w:sz w:val="28"/>
          <w:szCs w:val="28"/>
        </w:rPr>
      </w:pPr>
      <w:r w:rsidRPr="007B2326">
        <w:rPr>
          <w:rFonts w:ascii="Times New Roman" w:eastAsia="Times New Roman" w:hAnsi="Times New Roman" w:cs="Times New Roman"/>
          <w:sz w:val="28"/>
          <w:szCs w:val="28"/>
        </w:rPr>
        <w:t xml:space="preserve">Mình không phát tâm, đi khuyên người khác phát tâm, người ta không đồng ý, người ta không chịu; khuyên người không được, thì chỉ có cách tự khuyên chính mình, tự mình đứng ra làm. Thực sự thấu rõ cái lợi ích của Phật pháp, thực sự biết được Phật pháp này có thể mang lại lợi ích cho hết thảy chúng sanh. Chúng ta không biết thì không có gì để nói, nhưng đã thực sự biết rồi thì phải có trách nhiệm đứng ra hoằng dương, phải </w:t>
      </w:r>
      <w:r w:rsidR="00500B7F" w:rsidRPr="007B2326">
        <w:rPr>
          <w:rFonts w:ascii="Times New Roman" w:eastAsia="Times New Roman" w:hAnsi="Times New Roman" w:cs="Times New Roman"/>
          <w:sz w:val="28"/>
          <w:szCs w:val="28"/>
        </w:rPr>
        <w:t>đem nó phát dương quang đại</w:t>
      </w:r>
      <w:r w:rsidRPr="007B2326">
        <w:rPr>
          <w:rFonts w:ascii="Times New Roman" w:eastAsia="Times New Roman" w:hAnsi="Times New Roman" w:cs="Times New Roman"/>
          <w:sz w:val="28"/>
          <w:szCs w:val="28"/>
        </w:rPr>
        <w:t xml:space="preserve">. Không biết thì không sao, chẳng liên can gì đến ta; nhưng biết mà không làm, thì ngày ngày chúng ta niệm bài Kệ Hồi Hướng chẳng phải là đang tự mắng chửi chính mình sao? </w:t>
      </w:r>
      <w:r w:rsidR="00E03317" w:rsidRPr="007B2326">
        <w:rPr>
          <w:rFonts w:ascii="Times New Roman" w:eastAsia="Times New Roman" w:hAnsi="Times New Roman" w:cs="Times New Roman"/>
          <w:i/>
          <w:iCs/>
          <w:sz w:val="28"/>
          <w:szCs w:val="28"/>
        </w:rPr>
        <w:t>“</w:t>
      </w:r>
      <w:r w:rsidRPr="007B2326">
        <w:rPr>
          <w:rFonts w:ascii="Times New Roman" w:eastAsia="Times New Roman" w:hAnsi="Times New Roman" w:cs="Times New Roman"/>
          <w:i/>
          <w:iCs/>
          <w:sz w:val="28"/>
          <w:szCs w:val="28"/>
        </w:rPr>
        <w:t>Thượng báo tứ trọng ân, hạ tế tam đồ khổ</w:t>
      </w:r>
      <w:r w:rsidR="00E03317" w:rsidRPr="007B2326">
        <w:rPr>
          <w:rFonts w:ascii="Times New Roman" w:eastAsia="Times New Roman" w:hAnsi="Times New Roman" w:cs="Times New Roman"/>
          <w:i/>
          <w:iCs/>
          <w:sz w:val="28"/>
          <w:szCs w:val="28"/>
        </w:rPr>
        <w:t>”</w:t>
      </w:r>
      <w:r w:rsidRPr="007B2326">
        <w:rPr>
          <w:rFonts w:ascii="Times New Roman" w:eastAsia="Times New Roman" w:hAnsi="Times New Roman" w:cs="Times New Roman"/>
          <w:sz w:val="28"/>
          <w:szCs w:val="28"/>
        </w:rPr>
        <w:t xml:space="preserve">, là nói dối! Niệm một biến là nói dối một lần, trong lòng sẽ khó chịu biết bao, cái tâm ấy như dao cắt vậy, đây gọi là tự lừa dối mình, tự dối mình dối người! Chúng ta còn bảo là đang làm công đức, thật ra từ sáng đến tối đều đang tạo tội nghiệp, đều đang lừa dối chúng sanh, lừa gạt chính mình, lừa gạt chư Phật Bồ </w:t>
      </w:r>
      <w:r w:rsidRPr="007B2326">
        <w:rPr>
          <w:rFonts w:ascii="Times New Roman" w:eastAsia="Times New Roman" w:hAnsi="Times New Roman" w:cs="Times New Roman"/>
          <w:sz w:val="28"/>
          <w:szCs w:val="28"/>
        </w:rPr>
        <w:lastRenderedPageBreak/>
        <w:t xml:space="preserve">Tát, đi làm những chuyện như vậy; một chút tâm tàm quý (hổ thẹn) cũng không có, lại còn </w:t>
      </w:r>
      <w:r w:rsidR="00500B7F" w:rsidRPr="007B2326">
        <w:rPr>
          <w:rFonts w:ascii="Times New Roman" w:hAnsi="Times New Roman" w:cs="Times New Roman"/>
          <w:sz w:val="28"/>
          <w:szCs w:val="28"/>
        </w:rPr>
        <w:t>tự cho mình là giỏi</w:t>
      </w:r>
      <w:r w:rsidRPr="007B2326">
        <w:rPr>
          <w:rFonts w:ascii="Times New Roman" w:eastAsia="Times New Roman" w:hAnsi="Times New Roman" w:cs="Times New Roman"/>
          <w:sz w:val="28"/>
          <w:szCs w:val="28"/>
        </w:rPr>
        <w:t>, quý vị nói xem như vậy sao được!</w:t>
      </w:r>
    </w:p>
    <w:p w14:paraId="38A2F488" w14:textId="77777777" w:rsidR="007B2326" w:rsidRPr="007B2326" w:rsidRDefault="00B53972" w:rsidP="007B2326">
      <w:pPr>
        <w:spacing w:after="160" w:line="288" w:lineRule="auto"/>
        <w:ind w:firstLine="540"/>
        <w:jc w:val="both"/>
        <w:rPr>
          <w:rFonts w:ascii="Times New Roman" w:eastAsia="Times New Roman" w:hAnsi="Times New Roman" w:cs="Times New Roman"/>
          <w:sz w:val="28"/>
          <w:szCs w:val="28"/>
        </w:rPr>
      </w:pPr>
      <w:r w:rsidRPr="007B2326">
        <w:rPr>
          <w:rFonts w:ascii="Times New Roman" w:eastAsia="Times New Roman" w:hAnsi="Times New Roman" w:cs="Times New Roman"/>
          <w:sz w:val="28"/>
          <w:szCs w:val="28"/>
        </w:rPr>
        <w:t xml:space="preserve">Cho nên khuyên người khác không được, cầu người khác không xong, thì hãy xoay ngược lại tự mình phát tâm, tự mình thiết thực nỗ lực đi làm, liều mạng mà làm! Hãy nghĩ xem Phật khi tu hành ở nhân địa, phải chịu biết bao nhiêu giày vò, bao nhiêu khổ nạn: </w:t>
      </w:r>
      <w:r w:rsidR="00E03317" w:rsidRPr="007B2326">
        <w:rPr>
          <w:rFonts w:ascii="Times New Roman" w:eastAsia="Times New Roman" w:hAnsi="Times New Roman" w:cs="Times New Roman"/>
          <w:i/>
          <w:iCs/>
          <w:sz w:val="28"/>
          <w:szCs w:val="28"/>
        </w:rPr>
        <w:t>“</w:t>
      </w:r>
      <w:r w:rsidRPr="007B2326">
        <w:rPr>
          <w:rFonts w:ascii="Times New Roman" w:eastAsia="Times New Roman" w:hAnsi="Times New Roman" w:cs="Times New Roman"/>
          <w:i/>
          <w:iCs/>
          <w:sz w:val="28"/>
          <w:szCs w:val="28"/>
        </w:rPr>
        <w:t>Vì cầu nửa bài kệ, mà lột da làm giấy, chẻ xương làm bút.</w:t>
      </w:r>
      <w:r w:rsidR="00E03317" w:rsidRPr="007B2326">
        <w:rPr>
          <w:rFonts w:ascii="Times New Roman" w:eastAsia="Times New Roman" w:hAnsi="Times New Roman" w:cs="Times New Roman"/>
          <w:i/>
          <w:iCs/>
          <w:sz w:val="28"/>
          <w:szCs w:val="28"/>
        </w:rPr>
        <w:t>”</w:t>
      </w:r>
      <w:r w:rsidRPr="007B2326">
        <w:rPr>
          <w:rFonts w:ascii="Times New Roman" w:eastAsia="Times New Roman" w:hAnsi="Times New Roman" w:cs="Times New Roman"/>
          <w:sz w:val="28"/>
          <w:szCs w:val="28"/>
        </w:rPr>
        <w:t xml:space="preserve"> Quý vị thử nghĩ xem tinh thần xả thân cầu pháp đó, chúng ta có làm được không? Bảo quý vị tụng kinh, tụng thêm hai tiếng đồng hồ, </w:t>
      </w:r>
      <w:r w:rsidR="00E03317" w:rsidRPr="007B2326">
        <w:rPr>
          <w:rFonts w:ascii="Times New Roman" w:eastAsia="Times New Roman" w:hAnsi="Times New Roman" w:cs="Times New Roman"/>
          <w:sz w:val="28"/>
          <w:szCs w:val="28"/>
        </w:rPr>
        <w:t>“</w:t>
      </w:r>
      <w:r w:rsidRPr="007B2326">
        <w:rPr>
          <w:rFonts w:ascii="Times New Roman" w:eastAsia="Times New Roman" w:hAnsi="Times New Roman" w:cs="Times New Roman"/>
          <w:sz w:val="28"/>
          <w:szCs w:val="28"/>
        </w:rPr>
        <w:t>Mệt chết đi được, tôi rã rời rồi, tôi chịu hết nổi rồi!</w:t>
      </w:r>
      <w:r w:rsidR="00E03317" w:rsidRPr="007B2326">
        <w:rPr>
          <w:rFonts w:ascii="Times New Roman" w:eastAsia="Times New Roman" w:hAnsi="Times New Roman" w:cs="Times New Roman"/>
          <w:sz w:val="28"/>
          <w:szCs w:val="28"/>
        </w:rPr>
        <w:t>”</w:t>
      </w:r>
      <w:r w:rsidRPr="007B2326">
        <w:rPr>
          <w:rFonts w:ascii="Times New Roman" w:eastAsia="Times New Roman" w:hAnsi="Times New Roman" w:cs="Times New Roman"/>
          <w:sz w:val="28"/>
          <w:szCs w:val="28"/>
        </w:rPr>
        <w:t>, là đã không chịu nổi rồi. Đây là còn chưa cắt thịt, chưa lột da quý vị mà quý vị đã cảm thấy không chịu nổi, thì quý vị có thể thành Bồ Tát, có thể thành Phật được sao?</w:t>
      </w:r>
    </w:p>
    <w:p w14:paraId="360910AE" w14:textId="77777777" w:rsidR="007B2326" w:rsidRPr="007B2326" w:rsidRDefault="00B53972" w:rsidP="007B2326">
      <w:pPr>
        <w:spacing w:after="160" w:line="288" w:lineRule="auto"/>
        <w:ind w:firstLine="540"/>
        <w:jc w:val="both"/>
        <w:rPr>
          <w:rFonts w:ascii="Times New Roman" w:eastAsia="Times New Roman" w:hAnsi="Times New Roman" w:cs="Times New Roman"/>
          <w:sz w:val="28"/>
          <w:szCs w:val="28"/>
        </w:rPr>
      </w:pPr>
      <w:r w:rsidRPr="007B2326">
        <w:rPr>
          <w:rFonts w:ascii="Times New Roman" w:eastAsia="Times New Roman" w:hAnsi="Times New Roman" w:cs="Times New Roman"/>
          <w:sz w:val="28"/>
          <w:szCs w:val="28"/>
        </w:rPr>
        <w:t xml:space="preserve">Tụng kinh là phải hướng đến những chỗ này mà lãnh hội. Cho nên sau khi tụng kinh xong, chúng ta phải thực sự sanh tâm tàm quý. Tụng </w:t>
      </w:r>
      <w:r w:rsidR="00E03317" w:rsidRPr="007B2326">
        <w:rPr>
          <w:rFonts w:ascii="Times New Roman" w:eastAsia="Times New Roman" w:hAnsi="Times New Roman" w:cs="Times New Roman"/>
          <w:sz w:val="28"/>
          <w:szCs w:val="28"/>
        </w:rPr>
        <w:t>“</w:t>
      </w:r>
      <w:r w:rsidRPr="007B2326">
        <w:rPr>
          <w:rFonts w:ascii="Times New Roman" w:eastAsia="Times New Roman" w:hAnsi="Times New Roman" w:cs="Times New Roman"/>
          <w:sz w:val="28"/>
          <w:szCs w:val="28"/>
        </w:rPr>
        <w:t>Kinh Vô Lượng Thọ</w:t>
      </w:r>
      <w:r w:rsidR="00E03317" w:rsidRPr="007B2326">
        <w:rPr>
          <w:rFonts w:ascii="Times New Roman" w:eastAsia="Times New Roman" w:hAnsi="Times New Roman" w:cs="Times New Roman"/>
          <w:sz w:val="28"/>
          <w:szCs w:val="28"/>
        </w:rPr>
        <w:t>”</w:t>
      </w:r>
      <w:r w:rsidRPr="007B2326">
        <w:rPr>
          <w:rFonts w:ascii="Times New Roman" w:eastAsia="Times New Roman" w:hAnsi="Times New Roman" w:cs="Times New Roman"/>
          <w:sz w:val="28"/>
          <w:szCs w:val="28"/>
        </w:rPr>
        <w:t xml:space="preserve">, quý vị niệm đến chỗ Pháp Tạng Tỳ Kheo </w:t>
      </w:r>
      <w:r w:rsidR="0088024D" w:rsidRPr="007B2326">
        <w:rPr>
          <w:rFonts w:ascii="Times New Roman" w:eastAsia="Times New Roman" w:hAnsi="Times New Roman" w:cs="Times New Roman"/>
          <w:sz w:val="28"/>
          <w:szCs w:val="28"/>
        </w:rPr>
        <w:t>“</w:t>
      </w:r>
      <w:r w:rsidR="0088024D" w:rsidRPr="007B2326">
        <w:rPr>
          <w:rFonts w:ascii="Times New Roman" w:hAnsi="Times New Roman" w:cs="Times New Roman"/>
          <w:sz w:val="28"/>
          <w:szCs w:val="28"/>
        </w:rPr>
        <w:t>tin hiểu thấu đáo, ghi nhớ rõ ràng</w:t>
      </w:r>
      <w:r w:rsidR="0088024D" w:rsidRPr="007B2326">
        <w:rPr>
          <w:rFonts w:ascii="Times New Roman" w:eastAsia="Times New Roman" w:hAnsi="Times New Roman" w:cs="Times New Roman"/>
          <w:sz w:val="28"/>
          <w:szCs w:val="28"/>
        </w:rPr>
        <w:t xml:space="preserve">” </w:t>
      </w:r>
      <w:r w:rsidR="0088024D" w:rsidRPr="007B2326">
        <w:rPr>
          <w:rFonts w:ascii="Times New Roman" w:eastAsia="Times New Roman" w:hAnsi="Times New Roman" w:cs="Times New Roman"/>
          <w:iCs/>
          <w:sz w:val="28"/>
          <w:szCs w:val="28"/>
        </w:rPr>
        <w:t>(tín giải minh ký)</w:t>
      </w:r>
      <w:r w:rsidRPr="007B2326">
        <w:rPr>
          <w:rFonts w:ascii="Times New Roman" w:eastAsia="Times New Roman" w:hAnsi="Times New Roman" w:cs="Times New Roman"/>
          <w:sz w:val="28"/>
          <w:szCs w:val="28"/>
        </w:rPr>
        <w:t xml:space="preserve">, tại sao tôi lại không có? Tôi với Ngài ấy chẳng khác gì nhau, Ngài ấy có thể hội đủ </w:t>
      </w:r>
      <w:r w:rsidR="0088024D" w:rsidRPr="007B2326">
        <w:rPr>
          <w:rFonts w:ascii="Times New Roman" w:hAnsi="Times New Roman" w:cs="Times New Roman"/>
          <w:sz w:val="28"/>
          <w:szCs w:val="28"/>
        </w:rPr>
        <w:t xml:space="preserve">sự </w:t>
      </w:r>
      <w:r w:rsidR="00E03317" w:rsidRPr="007B2326">
        <w:rPr>
          <w:rFonts w:ascii="Times New Roman" w:hAnsi="Times New Roman" w:cs="Times New Roman"/>
          <w:bCs/>
          <w:sz w:val="28"/>
          <w:szCs w:val="28"/>
        </w:rPr>
        <w:t>“</w:t>
      </w:r>
      <w:r w:rsidR="0088024D" w:rsidRPr="007B2326">
        <w:rPr>
          <w:rFonts w:ascii="Times New Roman" w:hAnsi="Times New Roman" w:cs="Times New Roman"/>
          <w:bCs/>
          <w:sz w:val="28"/>
          <w:szCs w:val="28"/>
        </w:rPr>
        <w:t>tin hiểu thấu đáo, ghi nhớ rõ ràng</w:t>
      </w:r>
      <w:r w:rsidR="00E03317" w:rsidRPr="007B2326">
        <w:rPr>
          <w:rFonts w:ascii="Times New Roman" w:hAnsi="Times New Roman" w:cs="Times New Roman"/>
          <w:bCs/>
          <w:sz w:val="28"/>
          <w:szCs w:val="28"/>
        </w:rPr>
        <w:t>”</w:t>
      </w:r>
      <w:r w:rsidRPr="007B2326">
        <w:rPr>
          <w:rFonts w:ascii="Times New Roman" w:eastAsia="Times New Roman" w:hAnsi="Times New Roman" w:cs="Times New Roman"/>
          <w:sz w:val="28"/>
          <w:szCs w:val="28"/>
        </w:rPr>
        <w:t xml:space="preserve">, tôi cũng phải có chứ! </w:t>
      </w:r>
      <w:r w:rsidR="0088024D" w:rsidRPr="007B2326">
        <w:rPr>
          <w:rFonts w:ascii="Times New Roman" w:hAnsi="Times New Roman" w:cs="Times New Roman"/>
          <w:sz w:val="28"/>
          <w:szCs w:val="28"/>
        </w:rPr>
        <w:t xml:space="preserve">Sự </w:t>
      </w:r>
      <w:r w:rsidR="0088024D" w:rsidRPr="007B2326">
        <w:rPr>
          <w:rFonts w:ascii="Times New Roman" w:hAnsi="Times New Roman" w:cs="Times New Roman"/>
          <w:bCs/>
          <w:sz w:val="28"/>
          <w:szCs w:val="28"/>
        </w:rPr>
        <w:t>tin hiểu và ghi nhớ</w:t>
      </w:r>
      <w:r w:rsidRPr="007B2326">
        <w:rPr>
          <w:rFonts w:ascii="Times New Roman" w:eastAsia="Times New Roman" w:hAnsi="Times New Roman" w:cs="Times New Roman"/>
          <w:sz w:val="28"/>
          <w:szCs w:val="28"/>
        </w:rPr>
        <w:t xml:space="preserve"> của tôi chạy đi đâu mất rồi? Đã bị nghiệp chướng che lấp mất rồi. Nghiệp chướng gì vậy? Ngày ngày nói dối là nghiệp chướng, ngày ngày tự dối mình gạt người là nghiệp chướng. </w:t>
      </w:r>
      <w:r w:rsidR="00E03317" w:rsidRPr="007B2326">
        <w:rPr>
          <w:rFonts w:ascii="Times New Roman" w:eastAsia="Times New Roman" w:hAnsi="Times New Roman" w:cs="Times New Roman"/>
          <w:sz w:val="28"/>
          <w:szCs w:val="28"/>
        </w:rPr>
        <w:t>“</w:t>
      </w:r>
      <w:r w:rsidRPr="007B2326">
        <w:rPr>
          <w:rFonts w:ascii="Times New Roman" w:eastAsia="Times New Roman" w:hAnsi="Times New Roman" w:cs="Times New Roman"/>
          <w:sz w:val="28"/>
          <w:szCs w:val="28"/>
        </w:rPr>
        <w:t>Tôi đâu có nói dối!</w:t>
      </w:r>
      <w:r w:rsidR="00E03317" w:rsidRPr="007B2326">
        <w:rPr>
          <w:rFonts w:ascii="Times New Roman" w:eastAsia="Times New Roman" w:hAnsi="Times New Roman" w:cs="Times New Roman"/>
          <w:sz w:val="28"/>
          <w:szCs w:val="28"/>
        </w:rPr>
        <w:t>”</w:t>
      </w:r>
      <w:r w:rsidRPr="007B2326">
        <w:rPr>
          <w:rFonts w:ascii="Times New Roman" w:eastAsia="Times New Roman" w:hAnsi="Times New Roman" w:cs="Times New Roman"/>
          <w:sz w:val="28"/>
          <w:szCs w:val="28"/>
        </w:rPr>
        <w:t xml:space="preserve"> Không nói dối ư, cái câu </w:t>
      </w:r>
      <w:r w:rsidR="00E03317" w:rsidRPr="007B2326">
        <w:rPr>
          <w:rFonts w:ascii="Times New Roman" w:eastAsia="Times New Roman" w:hAnsi="Times New Roman" w:cs="Times New Roman"/>
          <w:i/>
          <w:iCs/>
          <w:sz w:val="28"/>
          <w:szCs w:val="28"/>
        </w:rPr>
        <w:t>“</w:t>
      </w:r>
      <w:r w:rsidRPr="007B2326">
        <w:rPr>
          <w:rFonts w:ascii="Times New Roman" w:eastAsia="Times New Roman" w:hAnsi="Times New Roman" w:cs="Times New Roman"/>
          <w:i/>
          <w:iCs/>
          <w:sz w:val="28"/>
          <w:szCs w:val="28"/>
        </w:rPr>
        <w:t>Thượng báo tứ trọng ân, hạ tế tam đồ khổ</w:t>
      </w:r>
      <w:r w:rsidR="00E03317" w:rsidRPr="007B2326">
        <w:rPr>
          <w:rFonts w:ascii="Times New Roman" w:eastAsia="Times New Roman" w:hAnsi="Times New Roman" w:cs="Times New Roman"/>
          <w:i/>
          <w:iCs/>
          <w:sz w:val="28"/>
          <w:szCs w:val="28"/>
        </w:rPr>
        <w:t>”</w:t>
      </w:r>
      <w:r w:rsidRPr="007B2326">
        <w:rPr>
          <w:rFonts w:ascii="Times New Roman" w:eastAsia="Times New Roman" w:hAnsi="Times New Roman" w:cs="Times New Roman"/>
          <w:sz w:val="28"/>
          <w:szCs w:val="28"/>
        </w:rPr>
        <w:t xml:space="preserve"> ấy, chính là nói dối. Không nói toạc ra cho quý vị, quý vị không biết, lại còn tưởng rằng mỗi ngày mình niệm Phật hồi hướng là đã làm được rất nhiều công đức. Tôi nói thẳng ra cho quý vị thấy, mới biết là đang nói dối, làm gì có công đức!</w:t>
      </w:r>
    </w:p>
    <w:p w14:paraId="64C4E6C8" w14:textId="4CAF9066" w:rsidR="004239F5" w:rsidRPr="007B2326" w:rsidRDefault="00B53972" w:rsidP="007B2326">
      <w:pPr>
        <w:spacing w:after="160" w:line="288" w:lineRule="auto"/>
        <w:ind w:firstLine="540"/>
        <w:jc w:val="both"/>
        <w:rPr>
          <w:rFonts w:ascii="Times New Roman" w:hAnsi="Times New Roman" w:cs="Times New Roman"/>
          <w:sz w:val="28"/>
        </w:rPr>
      </w:pPr>
      <w:r w:rsidRPr="007B2326">
        <w:rPr>
          <w:rFonts w:ascii="Times New Roman" w:eastAsia="Times New Roman" w:hAnsi="Times New Roman" w:cs="Times New Roman"/>
          <w:sz w:val="28"/>
          <w:szCs w:val="28"/>
        </w:rPr>
        <w:t xml:space="preserve">Giải thích rõ thế nào là Bồ-đề tâm, chính là </w:t>
      </w:r>
      <w:r w:rsidR="0088024D" w:rsidRPr="007B2326">
        <w:rPr>
          <w:rFonts w:ascii="Times New Roman" w:hAnsi="Times New Roman" w:cs="Times New Roman"/>
          <w:sz w:val="28"/>
          <w:szCs w:val="28"/>
        </w:rPr>
        <w:t>nhất tâm nhất ý</w:t>
      </w:r>
      <w:r w:rsidRPr="007B2326">
        <w:rPr>
          <w:rFonts w:ascii="Times New Roman" w:eastAsia="Times New Roman" w:hAnsi="Times New Roman" w:cs="Times New Roman"/>
          <w:sz w:val="28"/>
          <w:szCs w:val="28"/>
        </w:rPr>
        <w:t xml:space="preserve"> niệm Phật cầu vãng sanh cũng là Đại Bồ-đề tâm, đối với Kim Cang Bát Nhã tuyệt đối không hề trái nghịch.</w:t>
      </w:r>
    </w:p>
    <w:sectPr w:rsidR="004239F5" w:rsidRPr="007B2326" w:rsidSect="007B232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C055D8" w14:textId="77777777" w:rsidR="007B2326" w:rsidRDefault="007B2326" w:rsidP="007B2326">
      <w:pPr>
        <w:spacing w:after="0" w:line="240" w:lineRule="auto"/>
      </w:pPr>
      <w:r>
        <w:separator/>
      </w:r>
    </w:p>
  </w:endnote>
  <w:endnote w:type="continuationSeparator" w:id="0">
    <w:p w14:paraId="66DF2F3B" w14:textId="77777777" w:rsidR="007B2326" w:rsidRDefault="007B2326" w:rsidP="007B23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F6330" w14:textId="77777777" w:rsidR="007B2326" w:rsidRDefault="007B23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7CAFF" w14:textId="4F4E324F" w:rsidR="007B2326" w:rsidRPr="007B2326" w:rsidRDefault="007B2326" w:rsidP="007B2326">
    <w:pPr>
      <w:pStyle w:val="Footer"/>
      <w:tabs>
        <w:tab w:val="clear" w:pos="4513"/>
        <w:tab w:val="clear" w:pos="9026"/>
      </w:tabs>
      <w:jc w:val="center"/>
      <w:rPr>
        <w:rFonts w:ascii="Times New Roman" w:hAnsi="Times New Roman" w:cs="Times New Roman"/>
        <w:sz w:val="24"/>
      </w:rPr>
    </w:pPr>
    <w:r w:rsidRPr="007B2326">
      <w:rPr>
        <w:rFonts w:ascii="Times New Roman" w:hAnsi="Times New Roman" w:cs="Times New Roman"/>
        <w:sz w:val="24"/>
      </w:rPr>
      <w:fldChar w:fldCharType="begin"/>
    </w:r>
    <w:r w:rsidRPr="007B2326">
      <w:rPr>
        <w:rFonts w:ascii="Times New Roman" w:hAnsi="Times New Roman" w:cs="Times New Roman"/>
        <w:sz w:val="24"/>
      </w:rPr>
      <w:instrText xml:space="preserve"> PAGE  \* MERGEFORMAT </w:instrText>
    </w:r>
    <w:r w:rsidRPr="007B2326">
      <w:rPr>
        <w:rFonts w:ascii="Times New Roman" w:hAnsi="Times New Roman" w:cs="Times New Roman"/>
        <w:sz w:val="24"/>
      </w:rPr>
      <w:fldChar w:fldCharType="separate"/>
    </w:r>
    <w:r w:rsidRPr="007B2326">
      <w:rPr>
        <w:rFonts w:ascii="Times New Roman" w:hAnsi="Times New Roman" w:cs="Times New Roman"/>
        <w:noProof/>
        <w:sz w:val="24"/>
      </w:rPr>
      <w:t>1</w:t>
    </w:r>
    <w:r w:rsidRPr="007B232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AE85A" w14:textId="77777777" w:rsidR="007B2326" w:rsidRDefault="007B23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72261C" w14:textId="77777777" w:rsidR="007B2326" w:rsidRDefault="007B2326" w:rsidP="007B2326">
      <w:pPr>
        <w:spacing w:after="0" w:line="240" w:lineRule="auto"/>
      </w:pPr>
      <w:r>
        <w:separator/>
      </w:r>
    </w:p>
  </w:footnote>
  <w:footnote w:type="continuationSeparator" w:id="0">
    <w:p w14:paraId="432DB7C8" w14:textId="77777777" w:rsidR="007B2326" w:rsidRDefault="007B2326" w:rsidP="007B23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DFF7B" w14:textId="77777777" w:rsidR="007B2326" w:rsidRDefault="007B23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186A5" w14:textId="77777777" w:rsidR="007B2326" w:rsidRDefault="007B23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B182B" w14:textId="77777777" w:rsidR="007B2326" w:rsidRDefault="007B23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01F22"/>
    <w:rsid w:val="000352CE"/>
    <w:rsid w:val="00132812"/>
    <w:rsid w:val="00184AA4"/>
    <w:rsid w:val="001979C6"/>
    <w:rsid w:val="004239F5"/>
    <w:rsid w:val="004509F7"/>
    <w:rsid w:val="004A157D"/>
    <w:rsid w:val="00500B7F"/>
    <w:rsid w:val="00701F22"/>
    <w:rsid w:val="0079251A"/>
    <w:rsid w:val="007B2326"/>
    <w:rsid w:val="00806B7D"/>
    <w:rsid w:val="0088024D"/>
    <w:rsid w:val="00B53972"/>
    <w:rsid w:val="00BE009C"/>
    <w:rsid w:val="00E0331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F112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B5397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5397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5397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9">
    <w:name w:val="citation-19"/>
    <w:basedOn w:val="DefaultParagraphFont"/>
    <w:rsid w:val="00B53972"/>
  </w:style>
  <w:style w:type="character" w:customStyle="1" w:styleId="citation-18">
    <w:name w:val="citation-18"/>
    <w:basedOn w:val="DefaultParagraphFont"/>
    <w:rsid w:val="00B53972"/>
  </w:style>
  <w:style w:type="character" w:customStyle="1" w:styleId="citation-17">
    <w:name w:val="citation-17"/>
    <w:basedOn w:val="DefaultParagraphFont"/>
    <w:rsid w:val="00B53972"/>
  </w:style>
  <w:style w:type="character" w:customStyle="1" w:styleId="citation-16">
    <w:name w:val="citation-16"/>
    <w:basedOn w:val="DefaultParagraphFont"/>
    <w:rsid w:val="00B53972"/>
  </w:style>
  <w:style w:type="character" w:customStyle="1" w:styleId="citation-15">
    <w:name w:val="citation-15"/>
    <w:basedOn w:val="DefaultParagraphFont"/>
    <w:rsid w:val="00B53972"/>
  </w:style>
  <w:style w:type="character" w:customStyle="1" w:styleId="citation-14">
    <w:name w:val="citation-14"/>
    <w:basedOn w:val="DefaultParagraphFont"/>
    <w:rsid w:val="00B53972"/>
  </w:style>
  <w:style w:type="character" w:customStyle="1" w:styleId="citation-13">
    <w:name w:val="citation-13"/>
    <w:basedOn w:val="DefaultParagraphFont"/>
    <w:rsid w:val="00B53972"/>
  </w:style>
  <w:style w:type="character" w:customStyle="1" w:styleId="citation-12">
    <w:name w:val="citation-12"/>
    <w:basedOn w:val="DefaultParagraphFont"/>
    <w:rsid w:val="00B53972"/>
  </w:style>
  <w:style w:type="character" w:customStyle="1" w:styleId="citation-11">
    <w:name w:val="citation-11"/>
    <w:basedOn w:val="DefaultParagraphFont"/>
    <w:rsid w:val="00B53972"/>
  </w:style>
  <w:style w:type="character" w:customStyle="1" w:styleId="citation-10">
    <w:name w:val="citation-10"/>
    <w:basedOn w:val="DefaultParagraphFont"/>
    <w:rsid w:val="00B53972"/>
  </w:style>
  <w:style w:type="paragraph" w:styleId="Header">
    <w:name w:val="header"/>
    <w:basedOn w:val="Normal"/>
    <w:link w:val="HeaderChar"/>
    <w:uiPriority w:val="99"/>
    <w:unhideWhenUsed/>
    <w:rsid w:val="007B23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2326"/>
  </w:style>
  <w:style w:type="paragraph" w:styleId="Footer">
    <w:name w:val="footer"/>
    <w:basedOn w:val="Normal"/>
    <w:link w:val="FooterChar"/>
    <w:uiPriority w:val="99"/>
    <w:unhideWhenUsed/>
    <w:rsid w:val="007B23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23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283376">
      <w:bodyDiv w:val="1"/>
      <w:marLeft w:val="0"/>
      <w:marRight w:val="0"/>
      <w:marTop w:val="0"/>
      <w:marBottom w:val="0"/>
      <w:divBdr>
        <w:top w:val="none" w:sz="0" w:space="0" w:color="auto"/>
        <w:left w:val="none" w:sz="0" w:space="0" w:color="auto"/>
        <w:bottom w:val="none" w:sz="0" w:space="0" w:color="auto"/>
        <w:right w:val="none" w:sz="0" w:space="0" w:color="auto"/>
      </w:divBdr>
      <w:divsChild>
        <w:div w:id="1278929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3</Pages>
  <Words>986</Words>
  <Characters>5622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2026-04-23T08:25:00Z</dcterms:created>
  <dcterms:modified xsi:type="dcterms:W3CDTF">2026-10-23T03:22:00Z</dcterms:modified>
</cp:coreProperties>
</file>